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19A" w:rsidRDefault="002762D3" w:rsidP="000E668C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2246">
        <w:rPr>
          <w:rFonts w:ascii="Times New Roman" w:hAnsi="Times New Roman" w:cs="Times New Roman"/>
          <w:b/>
          <w:bCs/>
          <w:sz w:val="24"/>
          <w:szCs w:val="24"/>
        </w:rPr>
        <w:t>Аннотаци</w:t>
      </w:r>
      <w:r w:rsidR="005607C1">
        <w:rPr>
          <w:rFonts w:ascii="Times New Roman" w:hAnsi="Times New Roman" w:cs="Times New Roman"/>
          <w:b/>
          <w:bCs/>
          <w:sz w:val="24"/>
          <w:szCs w:val="24"/>
        </w:rPr>
        <w:t xml:space="preserve">я к рабочей программе </w:t>
      </w:r>
      <w:r w:rsidR="00D361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762D3" w:rsidRPr="00722246" w:rsidRDefault="005607C1" w:rsidP="000E668C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Русск</w:t>
      </w:r>
      <w:r w:rsidR="00D3619A">
        <w:rPr>
          <w:rFonts w:ascii="Times New Roman" w:hAnsi="Times New Roman" w:cs="Times New Roman"/>
          <w:b/>
          <w:bCs/>
          <w:sz w:val="24"/>
          <w:szCs w:val="24"/>
        </w:rPr>
        <w:t>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62D3" w:rsidRPr="00722246">
        <w:rPr>
          <w:rFonts w:ascii="Times New Roman" w:hAnsi="Times New Roman" w:cs="Times New Roman"/>
          <w:b/>
          <w:bCs/>
          <w:sz w:val="24"/>
          <w:szCs w:val="24"/>
        </w:rPr>
        <w:t xml:space="preserve"> язык</w:t>
      </w:r>
    </w:p>
    <w:p w:rsidR="002762D3" w:rsidRPr="00722246" w:rsidRDefault="002762D3" w:rsidP="002762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D56DF" w:rsidRDefault="002762D3" w:rsidP="000E6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составлена</w:t>
      </w:r>
      <w:r w:rsidR="00E36154">
        <w:rPr>
          <w:rFonts w:ascii="Times New Roman" w:hAnsi="Times New Roman" w:cs="Times New Roman"/>
          <w:sz w:val="24"/>
          <w:szCs w:val="24"/>
        </w:rPr>
        <w:t xml:space="preserve">на основе </w:t>
      </w:r>
      <w:r w:rsidRPr="00722246">
        <w:rPr>
          <w:rFonts w:ascii="Times New Roman" w:hAnsi="Times New Roman" w:cs="Times New Roman"/>
          <w:sz w:val="24"/>
          <w:szCs w:val="24"/>
        </w:rPr>
        <w:t>Федерального</w:t>
      </w:r>
      <w:r w:rsidR="00E36154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 w:rsidRPr="00722246">
        <w:rPr>
          <w:rFonts w:ascii="Times New Roman" w:hAnsi="Times New Roman" w:cs="Times New Roman"/>
          <w:sz w:val="24"/>
          <w:szCs w:val="24"/>
        </w:rPr>
        <w:t>образовательного стандарт</w:t>
      </w:r>
      <w:r w:rsidR="00E36154">
        <w:rPr>
          <w:rFonts w:ascii="Times New Roman" w:hAnsi="Times New Roman" w:cs="Times New Roman"/>
          <w:sz w:val="24"/>
          <w:szCs w:val="24"/>
        </w:rPr>
        <w:t xml:space="preserve">а начального общего образования, </w:t>
      </w:r>
      <w:r w:rsidR="000D56DF" w:rsidRPr="007750F9">
        <w:rPr>
          <w:rFonts w:ascii="Times New Roman" w:hAnsi="Times New Roman" w:cs="Times New Roman"/>
          <w:sz w:val="24"/>
          <w:szCs w:val="24"/>
        </w:rPr>
        <w:t>«Примерных программ начального общего образования», М.,</w:t>
      </w:r>
      <w:r w:rsidR="00046FE9">
        <w:rPr>
          <w:rFonts w:ascii="Times New Roman" w:hAnsi="Times New Roman" w:cs="Times New Roman"/>
          <w:sz w:val="24"/>
          <w:szCs w:val="24"/>
        </w:rPr>
        <w:t xml:space="preserve"> Просвещение, 2012 г.;</w:t>
      </w:r>
      <w:r w:rsidR="000D56DF">
        <w:rPr>
          <w:rFonts w:ascii="Times New Roman" w:hAnsi="Times New Roman" w:cs="Times New Roman"/>
          <w:sz w:val="24"/>
          <w:szCs w:val="24"/>
        </w:rPr>
        <w:t xml:space="preserve">  «Школа России». Концепция и программы для начальных классов»</w:t>
      </w:r>
      <w:r w:rsidR="00046FE9">
        <w:rPr>
          <w:rFonts w:ascii="Times New Roman" w:hAnsi="Times New Roman" w:cs="Times New Roman"/>
          <w:sz w:val="24"/>
          <w:szCs w:val="24"/>
        </w:rPr>
        <w:t>, М., Просвещение, 2012 г.</w:t>
      </w:r>
    </w:p>
    <w:p w:rsidR="002762D3" w:rsidRDefault="000D56DF" w:rsidP="000E6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Авторы:</w:t>
      </w:r>
      <w:r w:rsidR="000E6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В.П. </w:t>
      </w:r>
      <w:proofErr w:type="spellStart"/>
      <w:r w:rsidR="000E668C">
        <w:rPr>
          <w:rFonts w:ascii="Times New Roman" w:hAnsi="Times New Roman" w:cs="Times New Roman"/>
          <w:color w:val="000000" w:themeColor="text1"/>
          <w:sz w:val="24"/>
          <w:szCs w:val="24"/>
        </w:rPr>
        <w:t>Канакина</w:t>
      </w:r>
      <w:proofErr w:type="spellEnd"/>
      <w:r w:rsidR="000E6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В.Г. Горецкий, Т.Г. </w:t>
      </w:r>
      <w:proofErr w:type="spellStart"/>
      <w:r w:rsidR="000E668C">
        <w:rPr>
          <w:rFonts w:ascii="Times New Roman" w:hAnsi="Times New Roman" w:cs="Times New Roman"/>
          <w:color w:val="000000" w:themeColor="text1"/>
          <w:sz w:val="24"/>
          <w:szCs w:val="24"/>
        </w:rPr>
        <w:t>Рамзаева</w:t>
      </w:r>
      <w:proofErr w:type="spellEnd"/>
      <w:r w:rsidR="001D4B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750F9" w:rsidRDefault="007750F9" w:rsidP="000E6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1E5A" w:rsidRDefault="00411E5A" w:rsidP="000E6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Данная рабочая программа выполняет следующие</w:t>
      </w:r>
      <w:r w:rsidRPr="007750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функции:</w:t>
      </w:r>
    </w:p>
    <w:p w:rsidR="00411E5A" w:rsidRDefault="00046FE9" w:rsidP="000E6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411E5A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информационну</w:t>
      </w:r>
      <w:proofErr w:type="gramStart"/>
      <w:r w:rsidR="00411E5A">
        <w:rPr>
          <w:rFonts w:ascii="Times New Roman" w:hAnsi="Times New Roman" w:cs="Times New Roman"/>
          <w:color w:val="000000" w:themeColor="text1"/>
          <w:sz w:val="24"/>
          <w:szCs w:val="24"/>
        </w:rPr>
        <w:t>ю(</w:t>
      </w:r>
      <w:proofErr w:type="gramEnd"/>
      <w:r w:rsidR="00411E5A">
        <w:rPr>
          <w:rFonts w:ascii="Times New Roman" w:hAnsi="Times New Roman" w:cs="Times New Roman"/>
          <w:color w:val="000000" w:themeColor="text1"/>
          <w:sz w:val="24"/>
          <w:szCs w:val="24"/>
        </w:rPr>
        <w:t>позволяет получить представление о целях, содержании, последовательности изучения учебного материала по русскому языку);</w:t>
      </w:r>
    </w:p>
    <w:p w:rsidR="00411E5A" w:rsidRDefault="00046FE9" w:rsidP="000E6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gramStart"/>
      <w:r w:rsidR="00411E5A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организационную</w:t>
      </w:r>
      <w:proofErr w:type="gramEnd"/>
      <w:r w:rsidR="00411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(определяет основные направления деятельности учащихся, формы их взаимодействия, использование средств обучения)</w:t>
      </w:r>
      <w:r w:rsidR="00775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7750F9" w:rsidRDefault="007750F9" w:rsidP="000E6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планирующую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(регламентирует требования к выпускнику на всех этапах обучения); </w:t>
      </w:r>
    </w:p>
    <w:p w:rsidR="001D4B71" w:rsidRDefault="007750F9" w:rsidP="000E6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методическую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(определяет используемые методы, образовательные технологии, а в 1-2 классах, обучающимся по новым ФГОС,  пути достижения учащимися личностных,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предметных результатов освоения образовательной программы по русскому языку).</w:t>
      </w:r>
    </w:p>
    <w:p w:rsidR="007750F9" w:rsidRPr="00722246" w:rsidRDefault="007750F9" w:rsidP="000E6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62D3" w:rsidRPr="000E668C" w:rsidRDefault="002762D3" w:rsidP="000E6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222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Цели программы:</w:t>
      </w:r>
      <w:r w:rsidR="000E668C">
        <w:rPr>
          <w:rFonts w:ascii="Times New Roman" w:hAnsi="Times New Roman" w:cs="Times New Roman"/>
          <w:bCs/>
          <w:iCs/>
          <w:sz w:val="24"/>
          <w:szCs w:val="24"/>
        </w:rPr>
        <w:t xml:space="preserve"> познавательная и социокультурная</w:t>
      </w:r>
    </w:p>
    <w:p w:rsidR="002762D3" w:rsidRPr="00722246" w:rsidRDefault="002762D3" w:rsidP="000E6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246">
        <w:rPr>
          <w:rFonts w:ascii="Times New Roman" w:hAnsi="Times New Roman" w:cs="Times New Roman"/>
          <w:sz w:val="24"/>
          <w:szCs w:val="24"/>
        </w:rPr>
        <w:t xml:space="preserve">Для достижения поставленных целей изучения русского языка необходимо решение следующих практических </w:t>
      </w:r>
      <w:r w:rsidRPr="007222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</w:t>
      </w:r>
      <w:r w:rsidRPr="00722246">
        <w:rPr>
          <w:rFonts w:ascii="Times New Roman" w:hAnsi="Times New Roman" w:cs="Times New Roman"/>
          <w:sz w:val="24"/>
          <w:szCs w:val="24"/>
        </w:rPr>
        <w:t>:</w:t>
      </w:r>
    </w:p>
    <w:p w:rsidR="002762D3" w:rsidRPr="00722246" w:rsidRDefault="000E668C" w:rsidP="000E6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2762D3" w:rsidRPr="000E668C">
        <w:rPr>
          <w:rFonts w:ascii="Times New Roman" w:hAnsi="Times New Roman" w:cs="Times New Roman"/>
          <w:iCs/>
          <w:sz w:val="24"/>
          <w:szCs w:val="24"/>
        </w:rPr>
        <w:t xml:space="preserve">развитие </w:t>
      </w:r>
      <w:r w:rsidR="002762D3" w:rsidRPr="00722246">
        <w:rPr>
          <w:rFonts w:ascii="Times New Roman" w:hAnsi="Times New Roman" w:cs="Times New Roman"/>
          <w:sz w:val="24"/>
          <w:szCs w:val="24"/>
        </w:rPr>
        <w:t>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2762D3" w:rsidRPr="00722246" w:rsidRDefault="000E668C" w:rsidP="000E6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62D3" w:rsidRPr="00722246">
        <w:rPr>
          <w:rFonts w:ascii="Times New Roman" w:hAnsi="Times New Roman" w:cs="Times New Roman"/>
          <w:sz w:val="24"/>
          <w:szCs w:val="24"/>
        </w:rPr>
        <w:t>первоначальных знаний о лексике, фонетике, грамматике русского языка;</w:t>
      </w:r>
    </w:p>
    <w:p w:rsidR="002762D3" w:rsidRPr="00722246" w:rsidRDefault="000E668C" w:rsidP="000E6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2762D3" w:rsidRPr="00722246">
        <w:rPr>
          <w:rFonts w:ascii="Times New Roman" w:hAnsi="Times New Roman" w:cs="Times New Roman"/>
          <w:sz w:val="24"/>
          <w:szCs w:val="24"/>
        </w:rPr>
        <w:t>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объема;</w:t>
      </w:r>
    </w:p>
    <w:p w:rsidR="002762D3" w:rsidRDefault="000E668C" w:rsidP="000E6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2762D3" w:rsidRPr="00722246">
        <w:rPr>
          <w:rFonts w:ascii="Times New Roman" w:hAnsi="Times New Roman" w:cs="Times New Roman"/>
          <w:sz w:val="24"/>
          <w:szCs w:val="24"/>
        </w:rPr>
        <w:t>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1D4B71" w:rsidRPr="00722246" w:rsidRDefault="001D4B71" w:rsidP="000E6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B71" w:rsidRDefault="002762D3" w:rsidP="000E6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222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Содержание программы</w:t>
      </w:r>
      <w:r w:rsidR="000E668C">
        <w:rPr>
          <w:rFonts w:ascii="Times New Roman" w:hAnsi="Times New Roman" w:cs="Times New Roman"/>
          <w:bCs/>
          <w:iCs/>
          <w:sz w:val="24"/>
          <w:szCs w:val="24"/>
        </w:rPr>
        <w:t xml:space="preserve">  представлено следующими разделами: собственно содержание курса русского языка, планируемые результаты освоения программ, тематическое планирование, планконтрольных</w:t>
      </w:r>
      <w:r w:rsidR="001D4B71">
        <w:rPr>
          <w:rFonts w:ascii="Times New Roman" w:hAnsi="Times New Roman" w:cs="Times New Roman"/>
          <w:bCs/>
          <w:iCs/>
          <w:sz w:val="24"/>
          <w:szCs w:val="24"/>
        </w:rPr>
        <w:t xml:space="preserve"> и тестовых </w:t>
      </w:r>
      <w:r w:rsidR="000E668C">
        <w:rPr>
          <w:rFonts w:ascii="Times New Roman" w:hAnsi="Times New Roman" w:cs="Times New Roman"/>
          <w:bCs/>
          <w:iCs/>
          <w:sz w:val="24"/>
          <w:szCs w:val="24"/>
        </w:rPr>
        <w:t xml:space="preserve"> работ</w:t>
      </w:r>
      <w:r w:rsidR="001D4B71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411E5A">
        <w:rPr>
          <w:rFonts w:ascii="Times New Roman" w:hAnsi="Times New Roman" w:cs="Times New Roman"/>
          <w:bCs/>
          <w:iCs/>
          <w:sz w:val="24"/>
          <w:szCs w:val="24"/>
        </w:rPr>
        <w:t xml:space="preserve"> В программе сформулированы дидактические, коррекционные, воспитательные цели.</w:t>
      </w:r>
    </w:p>
    <w:p w:rsidR="007750F9" w:rsidRPr="000E668C" w:rsidRDefault="007750F9" w:rsidP="000E6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7C1" w:rsidRPr="005607C1" w:rsidRDefault="00046FE9" w:rsidP="000E668C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t>О</w:t>
      </w:r>
      <w:r w:rsidR="007C7562"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t>тражены о</w:t>
      </w:r>
      <w:r w:rsidR="005607C1" w:rsidRPr="005607C1"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t>собенности реализации общеобразовательной программы при обучении слепых и слабовидящих</w:t>
      </w:r>
      <w:r w:rsidR="005607C1" w:rsidRPr="005607C1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:</w:t>
      </w:r>
    </w:p>
    <w:p w:rsidR="005607C1" w:rsidRPr="005607C1" w:rsidRDefault="005607C1" w:rsidP="000E668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607C1">
        <w:rPr>
          <w:rFonts w:ascii="Times New Roman" w:eastAsia="Times New Roman" w:hAnsi="Times New Roman" w:cs="Calibri"/>
          <w:sz w:val="24"/>
          <w:szCs w:val="24"/>
          <w:lang w:eastAsia="ar-SA"/>
        </w:rPr>
        <w:t>Имея одинаковое содержание и задачи обучения, адаптированная программа отличается от программы массовой школы. Эти отлич</w:t>
      </w:r>
      <w:r w:rsidR="002434E5">
        <w:rPr>
          <w:rFonts w:ascii="Times New Roman" w:eastAsia="Times New Roman" w:hAnsi="Times New Roman" w:cs="Calibri"/>
          <w:sz w:val="24"/>
          <w:szCs w:val="24"/>
          <w:lang w:eastAsia="ar-SA"/>
        </w:rPr>
        <w:t>ия заключаются:</w:t>
      </w:r>
      <w:bookmarkStart w:id="0" w:name="_GoBack"/>
      <w:bookmarkEnd w:id="0"/>
    </w:p>
    <w:p w:rsidR="00F80BCC" w:rsidRDefault="00046214" w:rsidP="002434E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-</w:t>
      </w:r>
      <w:r w:rsidR="000F286A">
        <w:rPr>
          <w:rFonts w:ascii="Times New Roman" w:eastAsia="Times New Roman" w:hAnsi="Times New Roman" w:cs="Calibri"/>
          <w:sz w:val="24"/>
          <w:szCs w:val="24"/>
          <w:lang w:eastAsia="ar-SA"/>
        </w:rPr>
        <w:t>в</w:t>
      </w:r>
      <w:r w:rsidR="005607C1" w:rsidRPr="005607C1">
        <w:rPr>
          <w:rFonts w:ascii="Times New Roman" w:eastAsia="Times New Roman" w:hAnsi="Times New Roman" w:cs="Calibri"/>
          <w:sz w:val="24"/>
          <w:szCs w:val="24"/>
          <w:lang w:eastAsia="ar-SA"/>
        </w:rPr>
        <w:t>методических приёмах, используемых на уроках</w:t>
      </w:r>
    </w:p>
    <w:p w:rsidR="005607C1" w:rsidRPr="005607C1" w:rsidRDefault="00046214" w:rsidP="002434E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- </w:t>
      </w:r>
      <w:r w:rsidR="000F286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в </w:t>
      </w:r>
      <w:r w:rsidR="005607C1" w:rsidRPr="005607C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коррекционной направленности каждого урока; </w:t>
      </w:r>
    </w:p>
    <w:p w:rsidR="002434E5" w:rsidRDefault="002434E5" w:rsidP="000E668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-</w:t>
      </w:r>
      <w:r w:rsidR="000F286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в </w:t>
      </w:r>
      <w:r w:rsidR="005607C1" w:rsidRPr="005607C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отборе материала для урока: уменьшение объёма аналогичных заданий и подбор </w:t>
      </w:r>
      <w:r w:rsidR="0004621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р</w:t>
      </w:r>
      <w:r w:rsidR="005607C1" w:rsidRPr="005607C1">
        <w:rPr>
          <w:rFonts w:ascii="Times New Roman" w:eastAsia="Times New Roman" w:hAnsi="Times New Roman" w:cs="Calibri"/>
          <w:sz w:val="24"/>
          <w:szCs w:val="24"/>
          <w:lang w:eastAsia="ar-SA"/>
        </w:rPr>
        <w:t>азноплановых заданий;</w:t>
      </w:r>
    </w:p>
    <w:p w:rsidR="005607C1" w:rsidRPr="005607C1" w:rsidRDefault="002434E5" w:rsidP="000E668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-</w:t>
      </w:r>
      <w:r w:rsidR="0004621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в </w:t>
      </w:r>
      <w:r w:rsidR="005607C1" w:rsidRPr="005607C1">
        <w:rPr>
          <w:rFonts w:ascii="Times New Roman" w:eastAsia="Times New Roman" w:hAnsi="Times New Roman" w:cs="Calibri"/>
          <w:sz w:val="24"/>
          <w:szCs w:val="24"/>
          <w:lang w:eastAsia="ar-SA"/>
        </w:rPr>
        <w:t>использовании большого количества индивидуальных раздаточных материалов для  наиболее удобного зрительного восприятия учащимися графической и текстовой информации.</w:t>
      </w:r>
    </w:p>
    <w:p w:rsidR="00F93049" w:rsidRDefault="00F80BCC" w:rsidP="000E668C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- в </w:t>
      </w:r>
      <w:r w:rsidR="005607C1" w:rsidRPr="005607C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организации учебного процесса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(</w:t>
      </w:r>
      <w:r w:rsidR="005607C1" w:rsidRPr="005607C1">
        <w:rPr>
          <w:rFonts w:ascii="Times New Roman" w:eastAsia="Times New Roman" w:hAnsi="Times New Roman" w:cs="Calibri"/>
          <w:sz w:val="24"/>
          <w:szCs w:val="24"/>
          <w:lang w:eastAsia="ar-SA"/>
        </w:rPr>
        <w:t>необходимо учи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тывать гигиенические требования, и</w:t>
      </w:r>
      <w:r w:rsidR="005607C1" w:rsidRPr="005607C1">
        <w:rPr>
          <w:rFonts w:ascii="Times New Roman" w:eastAsia="Times New Roman" w:hAnsi="Times New Roman" w:cs="Calibri"/>
          <w:sz w:val="24"/>
          <w:szCs w:val="24"/>
          <w:lang w:eastAsia="ar-SA"/>
        </w:rPr>
        <w:t>з-за быстрой утомляемости зрения возникает особая необходимость в уменьшении зрительной нагрузки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)</w:t>
      </w:r>
      <w:r w:rsidR="005607C1" w:rsidRPr="005607C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. </w:t>
      </w:r>
    </w:p>
    <w:p w:rsidR="001D4B71" w:rsidRDefault="001D4B71" w:rsidP="000E668C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F93049" w:rsidRDefault="00F93049" w:rsidP="000E668C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304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Таким образом, полностью сохраняя структуру документа, поставленные цели и задачи, а также содержание адаптированная программа составлена в расчете на обучение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слепых и </w:t>
      </w:r>
      <w:r w:rsidRPr="00F93049">
        <w:rPr>
          <w:rFonts w:ascii="Times New Roman" w:hAnsi="Times New Roman" w:cs="Times New Roman"/>
          <w:color w:val="000000"/>
          <w:sz w:val="24"/>
          <w:szCs w:val="24"/>
        </w:rPr>
        <w:t>слабов</w:t>
      </w:r>
      <w:r>
        <w:rPr>
          <w:rFonts w:ascii="Times New Roman" w:hAnsi="Times New Roman" w:cs="Times New Roman"/>
          <w:color w:val="000000"/>
          <w:sz w:val="24"/>
          <w:szCs w:val="24"/>
        </w:rPr>
        <w:t>идящих детей в начальной школе.</w:t>
      </w:r>
    </w:p>
    <w:p w:rsidR="00046FE9" w:rsidRDefault="00046FE9" w:rsidP="000E668C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286A" w:rsidRDefault="00F93049" w:rsidP="000E668C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1-2 классах</w:t>
      </w:r>
      <w:r w:rsidR="007750F9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связи с введением ФГОС</w:t>
      </w:r>
      <w:r w:rsidR="007750F9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работа направлена на достижение личностных, предметных,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результатов.</w:t>
      </w:r>
    </w:p>
    <w:p w:rsidR="001D4B71" w:rsidRDefault="001D4B71" w:rsidP="000E668C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0F286A" w:rsidRDefault="002762D3" w:rsidP="000E6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222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Место предмета в учебном плане</w:t>
      </w:r>
    </w:p>
    <w:p w:rsidR="002762D3" w:rsidRPr="00722246" w:rsidRDefault="000F286A" w:rsidP="00D36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762D3" w:rsidRPr="00722246">
        <w:rPr>
          <w:rFonts w:ascii="Times New Roman" w:hAnsi="Times New Roman" w:cs="Times New Roman"/>
          <w:sz w:val="24"/>
          <w:szCs w:val="24"/>
        </w:rPr>
        <w:t xml:space="preserve">а изучение русского языка </w:t>
      </w:r>
      <w:r w:rsidR="00512024">
        <w:rPr>
          <w:rFonts w:ascii="Times New Roman" w:hAnsi="Times New Roman" w:cs="Times New Roman"/>
          <w:sz w:val="24"/>
          <w:szCs w:val="24"/>
        </w:rPr>
        <w:t>в начальной школе выделяется 607</w:t>
      </w:r>
      <w:r w:rsidR="002762D3" w:rsidRPr="00722246">
        <w:rPr>
          <w:rFonts w:ascii="Times New Roman" w:hAnsi="Times New Roman" w:cs="Times New Roman"/>
          <w:sz w:val="24"/>
          <w:szCs w:val="24"/>
        </w:rPr>
        <w:t xml:space="preserve"> часов. </w:t>
      </w:r>
      <w:r w:rsidR="00D3619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4149" w:rsidRDefault="00774149"/>
    <w:sectPr w:rsidR="00774149" w:rsidSect="000E668C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2D3"/>
    <w:rsid w:val="00046214"/>
    <w:rsid w:val="00046FE9"/>
    <w:rsid w:val="000D56DF"/>
    <w:rsid w:val="000E668C"/>
    <w:rsid w:val="000F286A"/>
    <w:rsid w:val="001D4B71"/>
    <w:rsid w:val="00215FE7"/>
    <w:rsid w:val="002434E5"/>
    <w:rsid w:val="002762D3"/>
    <w:rsid w:val="00411E5A"/>
    <w:rsid w:val="00512024"/>
    <w:rsid w:val="005607C1"/>
    <w:rsid w:val="00774149"/>
    <w:rsid w:val="007750F9"/>
    <w:rsid w:val="007C7562"/>
    <w:rsid w:val="007D5304"/>
    <w:rsid w:val="008160C0"/>
    <w:rsid w:val="00832FA8"/>
    <w:rsid w:val="00D3619A"/>
    <w:rsid w:val="00E36154"/>
    <w:rsid w:val="00F80BCC"/>
    <w:rsid w:val="00F93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3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3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katsap</dc:creator>
  <cp:lastModifiedBy>Завуч</cp:lastModifiedBy>
  <cp:revision>21</cp:revision>
  <dcterms:created xsi:type="dcterms:W3CDTF">2014-03-12T09:57:00Z</dcterms:created>
  <dcterms:modified xsi:type="dcterms:W3CDTF">2015-02-18T03:18:00Z</dcterms:modified>
</cp:coreProperties>
</file>